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6710" w:rsidTr="00EE6710">
        <w:trPr>
          <w:trHeight w:val="567"/>
        </w:trPr>
        <w:tc>
          <w:tcPr>
            <w:tcW w:w="567" w:type="dxa"/>
          </w:tcPr>
          <w:p w:rsidR="000A3F63" w:rsidRDefault="000A3F63"/>
        </w:tc>
        <w:tc>
          <w:tcPr>
            <w:tcW w:w="567" w:type="dxa"/>
            <w:tcBorders>
              <w:righ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EE6710">
            <w:r>
              <w:rPr>
                <w:vertAlign w:val="superscript"/>
              </w:rPr>
              <w:t>5</w:t>
            </w:r>
            <w: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EE6710">
            <w: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517511">
            <w: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EE6710"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EE6710"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EE6710">
            <w:r>
              <w:rPr>
                <w:vertAlign w:val="superscript"/>
              </w:rPr>
              <w:t>7</w:t>
            </w:r>
            <w:r w:rsidR="000A3F63">
              <w:t>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</w:tr>
      <w:tr w:rsidR="00EE6710" w:rsidTr="00EE6710">
        <w:trPr>
          <w:trHeight w:val="567"/>
        </w:trPr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EE6710">
            <w:r>
              <w:rPr>
                <w:vertAlign w:val="superscript"/>
              </w:rPr>
              <w:t>4</w:t>
            </w:r>
            <w:r w:rsidR="000A3F63"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с</w:t>
            </w:r>
          </w:p>
        </w:tc>
      </w:tr>
      <w:tr w:rsidR="000A3F63" w:rsidTr="000A3F63">
        <w:trPr>
          <w:trHeight w:val="567"/>
        </w:trPr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  <w:tcBorders>
              <w:righ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</w:tr>
      <w:tr w:rsidR="000A3F63" w:rsidTr="000A3F63">
        <w:trPr>
          <w:trHeight w:val="567"/>
        </w:trPr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  <w:tcBorders>
              <w:righ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EE6710">
            <w:r>
              <w:rPr>
                <w:vertAlign w:val="superscript"/>
              </w:rPr>
              <w:t>6</w:t>
            </w:r>
            <w:r w:rsidR="000A3F63">
              <w:t>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  <w:tcBorders>
              <w:righ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</w:tr>
      <w:tr w:rsidR="000A3F63" w:rsidTr="000A3F63">
        <w:trPr>
          <w:trHeight w:val="567"/>
        </w:trPr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  <w:tcBorders>
              <w:righ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ж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  <w:tcBorders>
              <w:righ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</w:tr>
      <w:tr w:rsidR="000A3F63" w:rsidTr="000A3F63">
        <w:trPr>
          <w:trHeight w:val="567"/>
        </w:trPr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  <w:tcBorders>
              <w:righ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  <w:tcBorders>
              <w:righ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</w:tr>
      <w:tr w:rsidR="000A3F63" w:rsidTr="000A3F63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EE6710">
            <w:r>
              <w:rPr>
                <w:vertAlign w:val="superscript"/>
              </w:rPr>
              <w:t>3</w:t>
            </w:r>
            <w:r w:rsidR="000A3F63"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3F63" w:rsidRDefault="000A3F63"/>
        </w:tc>
      </w:tr>
      <w:tr w:rsidR="000A3F63" w:rsidTr="000A3F6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EE6710">
            <w:r>
              <w:rPr>
                <w:vertAlign w:val="superscript"/>
              </w:rPr>
              <w:t>2</w:t>
            </w:r>
            <w:r w:rsidR="000A3F63"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EE6710">
            <w:r>
              <w:rPr>
                <w:vertAlign w:val="superscript"/>
              </w:rPr>
              <w:t>8</w:t>
            </w:r>
            <w:r w:rsidR="000A3F63"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</w:tr>
      <w:tr w:rsidR="000A3F63" w:rsidTr="000A3F63">
        <w:trPr>
          <w:trHeight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</w:tr>
      <w:tr w:rsidR="000A3F63" w:rsidTr="000A3F63">
        <w:trPr>
          <w:trHeight w:val="5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bottom w:val="single" w:sz="4" w:space="0" w:color="auto"/>
            </w:tcBorders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</w:tr>
      <w:tr w:rsidR="000A3F63" w:rsidTr="000A3F6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EE6710">
            <w:r>
              <w:rPr>
                <w:vertAlign w:val="superscript"/>
              </w:rPr>
              <w:t>1</w:t>
            </w:r>
            <w:r w:rsidR="000A3F63"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</w:tr>
      <w:tr w:rsidR="000A3F63" w:rsidTr="000A3F63">
        <w:trPr>
          <w:trHeight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</w:tcBorders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</w:tr>
      <w:tr w:rsidR="000A3F63" w:rsidTr="000A3F63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</w:tcPr>
          <w:p w:rsidR="000A3F63" w:rsidRDefault="000A3F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Default="000A3F63">
            <w: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  <w:tc>
          <w:tcPr>
            <w:tcW w:w="567" w:type="dxa"/>
          </w:tcPr>
          <w:p w:rsidR="000A3F63" w:rsidRDefault="000A3F63"/>
        </w:tc>
      </w:tr>
    </w:tbl>
    <w:p w:rsidR="00466F6F" w:rsidRDefault="00EE6710">
      <w:r>
        <w:t>По горизонтали:</w:t>
      </w:r>
    </w:p>
    <w:p w:rsidR="00EE6710" w:rsidRDefault="00EE6710" w:rsidP="00EE6710">
      <w:r>
        <w:t xml:space="preserve">1) </w:t>
      </w:r>
      <w:r w:rsidRPr="00EE6710">
        <w:t>Пплотная шерстяная ткань, первоначально ткавшаяся вручную крестьянами</w:t>
      </w:r>
    </w:p>
    <w:p w:rsidR="00EE6710" w:rsidRDefault="00EE6710" w:rsidP="00EE6710">
      <w:r>
        <w:t xml:space="preserve">2) </w:t>
      </w:r>
      <w:r w:rsidR="004D1409" w:rsidRPr="004D1409">
        <w:t>Инструмент назван по имени Адольфа Сакса</w:t>
      </w:r>
    </w:p>
    <w:p w:rsidR="004D1409" w:rsidRDefault="004D1409" w:rsidP="00EE6710">
      <w:r>
        <w:t xml:space="preserve">3) </w:t>
      </w:r>
      <w:r w:rsidR="00454EB3">
        <w:t>Русский зимний салат</w:t>
      </w:r>
    </w:p>
    <w:p w:rsidR="00454EB3" w:rsidRDefault="00454EB3" w:rsidP="00EE6710">
      <w:r>
        <w:t>4) М</w:t>
      </w:r>
      <w:r w:rsidRPr="00454EB3">
        <w:t>ужчина, живущий на содержании женщины</w:t>
      </w:r>
    </w:p>
    <w:p w:rsidR="00454EB3" w:rsidRDefault="00454EB3" w:rsidP="00EE6710">
      <w:r>
        <w:t>5) Вид верхней одежды, изобретён для лорда Реглана</w:t>
      </w:r>
    </w:p>
    <w:p w:rsidR="00454EB3" w:rsidRDefault="00454EB3" w:rsidP="00EE6710">
      <w:r>
        <w:t>По вертикали:</w:t>
      </w:r>
    </w:p>
    <w:p w:rsidR="00454EB3" w:rsidRPr="00454EB3" w:rsidRDefault="00454EB3" w:rsidP="00EE6710">
      <w:r>
        <w:t>6</w:t>
      </w:r>
      <w:r w:rsidRPr="00454EB3">
        <w:t xml:space="preserve">) </w:t>
      </w:r>
      <w:r>
        <w:t>Т</w:t>
      </w:r>
      <w:r w:rsidRPr="00454EB3">
        <w:t>рикотажная ткань, названная по острову ..., где этот материал был впервые выпущен</w:t>
      </w:r>
    </w:p>
    <w:p w:rsidR="00454EB3" w:rsidRDefault="00454EB3" w:rsidP="00EE6710">
      <w:r>
        <w:t>7)</w:t>
      </w:r>
      <w:r w:rsidRPr="00454EB3">
        <w:t xml:space="preserve"> </w:t>
      </w:r>
      <w:r>
        <w:t>П</w:t>
      </w:r>
      <w:r w:rsidRPr="00454EB3">
        <w:t>ервоначально треугольное пирожное</w:t>
      </w:r>
      <w:r>
        <w:t>,</w:t>
      </w:r>
      <w:r w:rsidRPr="00454EB3">
        <w:t xml:space="preserve"> получившее своё название в 1912, во время широкого празднования 100-летия изгнания французов из России</w:t>
      </w:r>
    </w:p>
    <w:p w:rsidR="00454EB3" w:rsidRPr="004D1409" w:rsidRDefault="00454EB3" w:rsidP="00EE6710">
      <w:r>
        <w:t>8) О</w:t>
      </w:r>
      <w:r w:rsidRPr="00454EB3">
        <w:t>собая мягкая шерстяная ткань</w:t>
      </w:r>
    </w:p>
    <w:sectPr w:rsidR="00454EB3" w:rsidRPr="004D1409" w:rsidSect="0046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4CD2"/>
    <w:multiLevelType w:val="hybridMultilevel"/>
    <w:tmpl w:val="87F8A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8585D"/>
    <w:multiLevelType w:val="hybridMultilevel"/>
    <w:tmpl w:val="E160C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F63"/>
    <w:rsid w:val="000A3F63"/>
    <w:rsid w:val="00454EB3"/>
    <w:rsid w:val="00466F6F"/>
    <w:rsid w:val="004D1409"/>
    <w:rsid w:val="00517511"/>
    <w:rsid w:val="0084415A"/>
    <w:rsid w:val="00EE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АЛИНКА</dc:creator>
  <cp:lastModifiedBy>АЛИНКА</cp:lastModifiedBy>
  <cp:revision>2</cp:revision>
  <dcterms:created xsi:type="dcterms:W3CDTF">2016-12-17T12:02:00Z</dcterms:created>
  <dcterms:modified xsi:type="dcterms:W3CDTF">2016-12-21T14:36:00Z</dcterms:modified>
</cp:coreProperties>
</file>